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BC" w:rsidRPr="00F94E31" w:rsidRDefault="00F57AAA" w:rsidP="007123BC">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ind w:right="-1"/>
        <w:jc w:val="center"/>
        <w:rPr>
          <w:rFonts w:eastAsia="Times New Roman" w:cs="Tahoma"/>
          <w:b/>
          <w:bCs/>
          <w:i/>
          <w:iCs/>
          <w:sz w:val="26"/>
          <w:szCs w:val="24"/>
          <w:lang w:eastAsia="el-GR"/>
        </w:rPr>
      </w:pPr>
      <w:r>
        <w:rPr>
          <w:rFonts w:eastAsia="Times New Roman" w:cs="Tahoma"/>
          <w:b/>
          <w:bCs/>
          <w:i/>
          <w:iCs/>
          <w:noProof/>
          <w:sz w:val="26"/>
          <w:szCs w:val="24"/>
          <w:lang w:eastAsia="el-GR"/>
        </w:rPr>
        <w:drawing>
          <wp:anchor distT="0" distB="0" distL="114300" distR="114300" simplePos="0" relativeHeight="251657728" behindDoc="0" locked="0" layoutInCell="1" allowOverlap="1">
            <wp:simplePos x="0" y="0"/>
            <wp:positionH relativeFrom="column">
              <wp:posOffset>56515</wp:posOffset>
            </wp:positionH>
            <wp:positionV relativeFrom="paragraph">
              <wp:posOffset>-157480</wp:posOffset>
            </wp:positionV>
            <wp:extent cx="453390" cy="706755"/>
            <wp:effectExtent l="19050" t="0" r="3810" b="0"/>
            <wp:wrapNone/>
            <wp:docPr id="3" name="Εικόνα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lag1"/>
                    <pic:cNvPicPr>
                      <a:picLocks noChangeAspect="1" noChangeArrowheads="1"/>
                    </pic:cNvPicPr>
                  </pic:nvPicPr>
                  <pic:blipFill>
                    <a:blip r:embed="rId5" cstate="print"/>
                    <a:srcRect/>
                    <a:stretch>
                      <a:fillRect/>
                    </a:stretch>
                  </pic:blipFill>
                  <pic:spPr bwMode="auto">
                    <a:xfrm>
                      <a:off x="0" y="0"/>
                      <a:ext cx="453390" cy="706755"/>
                    </a:xfrm>
                    <a:prstGeom prst="rect">
                      <a:avLst/>
                    </a:prstGeom>
                    <a:noFill/>
                    <a:ln w="9525">
                      <a:noFill/>
                      <a:miter lim="800000"/>
                      <a:headEnd/>
                      <a:tailEnd/>
                    </a:ln>
                  </pic:spPr>
                </pic:pic>
              </a:graphicData>
            </a:graphic>
          </wp:anchor>
        </w:drawing>
      </w:r>
      <w:r w:rsidR="007123BC" w:rsidRPr="00F94E31">
        <w:rPr>
          <w:rFonts w:eastAsia="Times New Roman" w:cs="Tahoma"/>
          <w:b/>
          <w:bCs/>
          <w:i/>
          <w:iCs/>
          <w:sz w:val="26"/>
          <w:szCs w:val="24"/>
          <w:lang w:eastAsia="el-GR"/>
        </w:rPr>
        <w:t>ανεξάρτητες  αυτόνομες  αγωνιστικές  ριζοσπαστικές</w:t>
      </w:r>
    </w:p>
    <w:p w:rsidR="007123BC" w:rsidRPr="00AE3D6B" w:rsidRDefault="007123BC" w:rsidP="007123BC">
      <w:pPr>
        <w:pBdr>
          <w:top w:val="single" w:sz="4" w:space="1" w:color="auto"/>
          <w:left w:val="single" w:sz="4" w:space="0" w:color="auto"/>
          <w:bottom w:val="single" w:sz="4" w:space="1" w:color="auto"/>
          <w:right w:val="single" w:sz="4" w:space="4" w:color="auto"/>
        </w:pBdr>
        <w:tabs>
          <w:tab w:val="center" w:pos="5316"/>
        </w:tabs>
        <w:spacing w:after="0" w:line="240" w:lineRule="auto"/>
        <w:ind w:right="-1"/>
        <w:rPr>
          <w:rFonts w:eastAsia="Times New Roman" w:cs="Tahoma"/>
          <w:b/>
          <w:bCs/>
          <w:sz w:val="40"/>
          <w:szCs w:val="40"/>
          <w:lang w:eastAsia="el-GR"/>
        </w:rPr>
      </w:pPr>
      <w:r>
        <w:rPr>
          <w:rFonts w:eastAsia="Times New Roman" w:cs="Tahoma"/>
          <w:b/>
          <w:bCs/>
          <w:sz w:val="36"/>
          <w:szCs w:val="36"/>
          <w:lang w:eastAsia="el-GR"/>
        </w:rPr>
        <w:tab/>
      </w:r>
      <w:r w:rsidRPr="00AE3D6B">
        <w:rPr>
          <w:rFonts w:eastAsia="Times New Roman" w:cs="Tahoma"/>
          <w:b/>
          <w:bCs/>
          <w:sz w:val="40"/>
          <w:szCs w:val="40"/>
          <w:lang w:eastAsia="el-GR"/>
        </w:rPr>
        <w:t>ΠΑΡΕΜΒΑΣΕΙΣ</w:t>
      </w:r>
      <w:r w:rsidR="00AE3D6B" w:rsidRPr="00AE3D6B">
        <w:rPr>
          <w:rFonts w:eastAsia="Times New Roman" w:cs="Tahoma"/>
          <w:b/>
          <w:bCs/>
          <w:sz w:val="40"/>
          <w:szCs w:val="40"/>
          <w:lang w:eastAsia="el-GR"/>
        </w:rPr>
        <w:t xml:space="preserve"> </w:t>
      </w:r>
      <w:r w:rsidRPr="00AE3D6B">
        <w:rPr>
          <w:rFonts w:eastAsia="Times New Roman" w:cs="Tahoma"/>
          <w:b/>
          <w:bCs/>
          <w:sz w:val="40"/>
          <w:szCs w:val="40"/>
          <w:lang w:eastAsia="el-GR"/>
        </w:rPr>
        <w:t xml:space="preserve"> ΚΙΝΗΣΕΙΣ</w:t>
      </w:r>
      <w:r w:rsidR="00AE3D6B" w:rsidRPr="00AE3D6B">
        <w:rPr>
          <w:rFonts w:eastAsia="Times New Roman" w:cs="Tahoma"/>
          <w:b/>
          <w:bCs/>
          <w:sz w:val="40"/>
          <w:szCs w:val="40"/>
          <w:lang w:eastAsia="el-GR"/>
        </w:rPr>
        <w:t xml:space="preserve"> </w:t>
      </w:r>
      <w:r w:rsidRPr="00AE3D6B">
        <w:rPr>
          <w:rFonts w:eastAsia="Times New Roman" w:cs="Tahoma"/>
          <w:b/>
          <w:bCs/>
          <w:sz w:val="40"/>
          <w:szCs w:val="40"/>
          <w:lang w:eastAsia="el-GR"/>
        </w:rPr>
        <w:t xml:space="preserve"> ΣΥΣΠΕΙΡΩΣΕΙΣ Π.Ε.</w:t>
      </w:r>
    </w:p>
    <w:p w:rsidR="00585164" w:rsidRPr="002E4A85" w:rsidRDefault="001121FA" w:rsidP="00AE3D6B">
      <w:pPr>
        <w:spacing w:before="120" w:after="0"/>
        <w:rPr>
          <w:rFonts w:cs="Calibri"/>
          <w:b/>
          <w:sz w:val="32"/>
          <w:szCs w:val="32"/>
        </w:rPr>
      </w:pPr>
      <w:hyperlink r:id="rId6" w:history="1">
        <w:r w:rsidR="00585164" w:rsidRPr="00AE3D6B">
          <w:rPr>
            <w:rFonts w:ascii="Calibri Light" w:eastAsia="Times New Roman" w:hAnsi="Calibri Light" w:cs="Calibri Light"/>
            <w:b/>
            <w:color w:val="0000FF"/>
            <w:spacing w:val="20"/>
            <w:sz w:val="24"/>
            <w:szCs w:val="24"/>
            <w:u w:val="single"/>
          </w:rPr>
          <w:t>www.paremvasis.gr</w:t>
        </w:r>
      </w:hyperlink>
      <w:r w:rsidR="00585164" w:rsidRPr="00AE3D6B">
        <w:rPr>
          <w:rFonts w:ascii="Calibri Light" w:eastAsia="Times New Roman" w:hAnsi="Calibri Light" w:cs="Calibri Light"/>
          <w:b/>
          <w:color w:val="0000FF"/>
          <w:spacing w:val="20"/>
          <w:sz w:val="24"/>
          <w:szCs w:val="24"/>
          <w:u w:val="single"/>
        </w:rPr>
        <w:t xml:space="preserve"> ,</w:t>
      </w:r>
      <w:r w:rsidR="00AE3D6B">
        <w:rPr>
          <w:rFonts w:ascii="Calibri Light" w:eastAsia="Times New Roman" w:hAnsi="Calibri Light" w:cs="Calibri Light"/>
          <w:b/>
          <w:color w:val="0000FF"/>
          <w:spacing w:val="20"/>
          <w:sz w:val="24"/>
          <w:szCs w:val="24"/>
          <w:u w:val="single"/>
        </w:rPr>
        <w:t xml:space="preserve"> </w:t>
      </w:r>
      <w:r w:rsidR="00585164" w:rsidRPr="00AE3D6B">
        <w:rPr>
          <w:rFonts w:ascii="Calibri Light" w:eastAsia="Times New Roman" w:hAnsi="Calibri Light" w:cs="Calibri Light"/>
          <w:b/>
          <w:color w:val="0000FF"/>
          <w:spacing w:val="20"/>
          <w:sz w:val="24"/>
          <w:szCs w:val="24"/>
          <w:u w:val="single"/>
        </w:rPr>
        <w:t xml:space="preserve"> </w:t>
      </w:r>
      <w:hyperlink r:id="rId7" w:history="1">
        <w:r w:rsidR="00585164" w:rsidRPr="00AE3D6B">
          <w:rPr>
            <w:rStyle w:val="-"/>
            <w:rFonts w:ascii="Calibri Light" w:hAnsi="Calibri Light" w:cs="Calibri Light"/>
            <w:b/>
            <w:spacing w:val="20"/>
            <w:sz w:val="24"/>
            <w:szCs w:val="24"/>
          </w:rPr>
          <w:t>paremvasisdoe@gmail.com</w:t>
        </w:r>
      </w:hyperlink>
      <w:r w:rsidR="00585164" w:rsidRPr="00AE3D6B">
        <w:rPr>
          <w:rFonts w:ascii="Calibri Light" w:hAnsi="Calibri Light" w:cs="Calibri Light"/>
          <w:b/>
          <w:spacing w:val="20"/>
          <w:sz w:val="24"/>
          <w:szCs w:val="24"/>
        </w:rPr>
        <w:t>,</w:t>
      </w:r>
      <w:r w:rsidR="00F57AAA" w:rsidRPr="00AE3D6B">
        <w:rPr>
          <w:rFonts w:ascii="Calibri Light" w:hAnsi="Calibri Light" w:cs="Calibri Light"/>
          <w:b/>
          <w:spacing w:val="20"/>
          <w:sz w:val="24"/>
          <w:szCs w:val="24"/>
        </w:rPr>
        <w:t xml:space="preserve"> </w:t>
      </w:r>
      <w:r w:rsidR="00F57AAA" w:rsidRPr="00F57AAA">
        <w:rPr>
          <w:rFonts w:ascii="Calibri Light" w:hAnsi="Calibri Light" w:cs="Calibri Light"/>
          <w:sz w:val="24"/>
          <w:szCs w:val="24"/>
        </w:rPr>
        <w:t xml:space="preserve">             </w:t>
      </w:r>
      <w:r w:rsidR="00AE3D6B">
        <w:rPr>
          <w:rFonts w:ascii="Calibri Light" w:hAnsi="Calibri Light" w:cs="Calibri Light"/>
          <w:sz w:val="24"/>
          <w:szCs w:val="24"/>
        </w:rPr>
        <w:t xml:space="preserve">            </w:t>
      </w:r>
      <w:r w:rsidR="00F57AAA" w:rsidRPr="00F57AAA">
        <w:rPr>
          <w:rFonts w:ascii="Calibri Light" w:hAnsi="Calibri Light" w:cs="Calibri Light"/>
          <w:sz w:val="24"/>
          <w:szCs w:val="24"/>
        </w:rPr>
        <w:t xml:space="preserve"> </w:t>
      </w:r>
      <w:r w:rsidR="00585164" w:rsidRPr="00852FC2">
        <w:rPr>
          <w:rFonts w:ascii="Calibri Light" w:hAnsi="Calibri Light" w:cs="Calibri Light"/>
          <w:sz w:val="24"/>
          <w:szCs w:val="24"/>
        </w:rPr>
        <w:t xml:space="preserve"> </w:t>
      </w:r>
      <w:r w:rsidR="00585164" w:rsidRPr="00AE3D6B">
        <w:rPr>
          <w:rFonts w:ascii="Calibri Light" w:hAnsi="Calibri Light" w:cs="Calibri Light"/>
          <w:b/>
          <w:sz w:val="24"/>
          <w:szCs w:val="24"/>
        </w:rPr>
        <w:t>210 3242144</w:t>
      </w:r>
      <w:r w:rsidR="00585164" w:rsidRPr="00AE3D6B">
        <w:rPr>
          <w:rFonts w:ascii="Calibri Light" w:eastAsia="Times New Roman" w:hAnsi="Calibri Light" w:cs="Calibri Light"/>
          <w:b/>
          <w:sz w:val="24"/>
          <w:szCs w:val="24"/>
        </w:rPr>
        <w:t xml:space="preserve"> </w:t>
      </w:r>
      <w:r w:rsidR="00585164" w:rsidRPr="00AE3D6B">
        <w:rPr>
          <w:rFonts w:eastAsia="Times New Roman" w:cs="Calibri"/>
          <w:b/>
          <w:sz w:val="24"/>
          <w:szCs w:val="24"/>
        </w:rPr>
        <w:t xml:space="preserve">           </w:t>
      </w:r>
      <w:r w:rsidR="00293AEC" w:rsidRPr="00D324B4">
        <w:rPr>
          <w:rFonts w:eastAsia="Times New Roman" w:cs="Calibri"/>
          <w:sz w:val="24"/>
          <w:szCs w:val="24"/>
        </w:rPr>
        <w:t>19</w:t>
      </w:r>
      <w:r w:rsidR="00585164" w:rsidRPr="00D324B4">
        <w:rPr>
          <w:rFonts w:eastAsia="Times New Roman" w:cs="Calibri"/>
          <w:sz w:val="24"/>
          <w:szCs w:val="24"/>
        </w:rPr>
        <w:t>/9/2019</w:t>
      </w:r>
      <w:r w:rsidR="00585164" w:rsidRPr="00AB7D93">
        <w:rPr>
          <w:rFonts w:eastAsia="Times New Roman" w:cs="Calibri"/>
          <w:sz w:val="20"/>
          <w:szCs w:val="20"/>
        </w:rPr>
        <w:t xml:space="preserve">                                           </w:t>
      </w:r>
    </w:p>
    <w:p w:rsidR="00585164" w:rsidRPr="00396072" w:rsidRDefault="00585164" w:rsidP="00C86721">
      <w:pPr>
        <w:shd w:val="clear" w:color="auto" w:fill="D9D9D9" w:themeFill="background1" w:themeFillShade="D9"/>
        <w:spacing w:before="100" w:beforeAutospacing="1" w:after="0" w:line="240" w:lineRule="auto"/>
        <w:ind w:right="-2"/>
        <w:jc w:val="center"/>
        <w:rPr>
          <w:b/>
          <w:sz w:val="32"/>
          <w:szCs w:val="32"/>
        </w:rPr>
      </w:pPr>
      <w:r w:rsidRPr="00396072">
        <w:rPr>
          <w:b/>
          <w:sz w:val="32"/>
          <w:szCs w:val="32"/>
        </w:rPr>
        <w:t xml:space="preserve">ΜΑΖΙΚΑ, </w:t>
      </w:r>
      <w:r w:rsidR="00D324B4">
        <w:rPr>
          <w:b/>
          <w:sz w:val="32"/>
          <w:szCs w:val="32"/>
        </w:rPr>
        <w:t xml:space="preserve"> </w:t>
      </w:r>
      <w:r w:rsidRPr="00396072">
        <w:rPr>
          <w:b/>
          <w:sz w:val="32"/>
          <w:szCs w:val="32"/>
        </w:rPr>
        <w:t>ΜΑΧΗΤΙΚΑ</w:t>
      </w:r>
      <w:r w:rsidR="00D324B4">
        <w:rPr>
          <w:b/>
          <w:sz w:val="32"/>
          <w:szCs w:val="32"/>
        </w:rPr>
        <w:t xml:space="preserve"> </w:t>
      </w:r>
      <w:r w:rsidRPr="00396072">
        <w:rPr>
          <w:b/>
          <w:sz w:val="32"/>
          <w:szCs w:val="32"/>
        </w:rPr>
        <w:t xml:space="preserve"> </w:t>
      </w:r>
      <w:r w:rsidRPr="00D324B4">
        <w:rPr>
          <w:b/>
          <w:sz w:val="24"/>
          <w:szCs w:val="24"/>
        </w:rPr>
        <w:t>ΣΤΗΝ</w:t>
      </w:r>
      <w:r w:rsidRPr="00396072">
        <w:rPr>
          <w:b/>
          <w:sz w:val="32"/>
          <w:szCs w:val="32"/>
        </w:rPr>
        <w:t xml:space="preserve"> </w:t>
      </w:r>
      <w:r w:rsidR="00D324B4">
        <w:rPr>
          <w:b/>
          <w:sz w:val="32"/>
          <w:szCs w:val="32"/>
        </w:rPr>
        <w:t xml:space="preserve"> </w:t>
      </w:r>
      <w:r w:rsidRPr="00396072">
        <w:rPr>
          <w:b/>
          <w:sz w:val="32"/>
          <w:szCs w:val="32"/>
        </w:rPr>
        <w:t>24</w:t>
      </w:r>
      <w:r w:rsidRPr="00D324B4">
        <w:rPr>
          <w:b/>
          <w:sz w:val="24"/>
          <w:szCs w:val="24"/>
        </w:rPr>
        <w:t>ΩΡΗ</w:t>
      </w:r>
      <w:r w:rsidRPr="00396072">
        <w:rPr>
          <w:b/>
          <w:sz w:val="32"/>
          <w:szCs w:val="32"/>
        </w:rPr>
        <w:t xml:space="preserve"> </w:t>
      </w:r>
      <w:r w:rsidR="00D324B4">
        <w:rPr>
          <w:b/>
          <w:sz w:val="32"/>
          <w:szCs w:val="32"/>
        </w:rPr>
        <w:t xml:space="preserve"> </w:t>
      </w:r>
      <w:r w:rsidRPr="00396072">
        <w:rPr>
          <w:b/>
          <w:sz w:val="32"/>
          <w:szCs w:val="32"/>
        </w:rPr>
        <w:t>ΑΠΕΡΓΙΑ</w:t>
      </w:r>
      <w:r w:rsidR="00D324B4">
        <w:rPr>
          <w:b/>
          <w:sz w:val="32"/>
          <w:szCs w:val="32"/>
        </w:rPr>
        <w:t xml:space="preserve"> </w:t>
      </w:r>
      <w:r w:rsidRPr="00396072">
        <w:rPr>
          <w:b/>
          <w:sz w:val="32"/>
          <w:szCs w:val="32"/>
        </w:rPr>
        <w:t xml:space="preserve"> </w:t>
      </w:r>
      <w:r w:rsidR="00D324B4" w:rsidRPr="00D324B4">
        <w:rPr>
          <w:b/>
          <w:sz w:val="24"/>
          <w:szCs w:val="24"/>
        </w:rPr>
        <w:t>ΣΤΙΣ</w:t>
      </w:r>
      <w:r w:rsidR="00D324B4">
        <w:rPr>
          <w:b/>
          <w:sz w:val="32"/>
          <w:szCs w:val="32"/>
        </w:rPr>
        <w:t xml:space="preserve"> </w:t>
      </w:r>
      <w:r w:rsidRPr="00396072">
        <w:rPr>
          <w:b/>
          <w:sz w:val="32"/>
          <w:szCs w:val="32"/>
        </w:rPr>
        <w:t xml:space="preserve"> 24/9</w:t>
      </w:r>
      <w:r w:rsidR="00D324B4">
        <w:rPr>
          <w:b/>
          <w:sz w:val="32"/>
          <w:szCs w:val="32"/>
        </w:rPr>
        <w:t xml:space="preserve"> </w:t>
      </w:r>
    </w:p>
    <w:p w:rsidR="00585164" w:rsidRPr="00C86721" w:rsidRDefault="00585164" w:rsidP="00C86721">
      <w:pPr>
        <w:shd w:val="clear" w:color="auto" w:fill="D9D9D9" w:themeFill="background1" w:themeFillShade="D9"/>
        <w:spacing w:after="100" w:afterAutospacing="1" w:line="240" w:lineRule="auto"/>
        <w:ind w:right="-2"/>
        <w:jc w:val="center"/>
        <w:rPr>
          <w:b/>
          <w:sz w:val="30"/>
          <w:szCs w:val="30"/>
        </w:rPr>
      </w:pPr>
      <w:r w:rsidRPr="00C86721">
        <w:rPr>
          <w:b/>
          <w:sz w:val="30"/>
          <w:szCs w:val="30"/>
        </w:rPr>
        <w:t>Για να μην γυρίσουμε στα ματωμένα χρόνια</w:t>
      </w:r>
      <w:r w:rsidR="00E50D66" w:rsidRPr="00C86721">
        <w:rPr>
          <w:b/>
          <w:sz w:val="30"/>
          <w:szCs w:val="30"/>
        </w:rPr>
        <w:t xml:space="preserve"> </w:t>
      </w:r>
      <w:r w:rsidRPr="00C86721">
        <w:rPr>
          <w:b/>
          <w:sz w:val="30"/>
          <w:szCs w:val="30"/>
        </w:rPr>
        <w:t>που η απεργία ήταν παράνομη</w:t>
      </w:r>
      <w:r w:rsidR="00D324B4">
        <w:rPr>
          <w:b/>
          <w:sz w:val="30"/>
          <w:szCs w:val="30"/>
        </w:rPr>
        <w:t xml:space="preserve"> !</w:t>
      </w:r>
    </w:p>
    <w:p w:rsidR="007123BC" w:rsidRPr="00396072" w:rsidRDefault="007123BC" w:rsidP="00396072">
      <w:pPr>
        <w:autoSpaceDE w:val="0"/>
        <w:autoSpaceDN w:val="0"/>
        <w:adjustRightInd w:val="0"/>
        <w:spacing w:after="80" w:line="276" w:lineRule="auto"/>
        <w:ind w:firstLine="284"/>
        <w:jc w:val="both"/>
        <w:rPr>
          <w:rFonts w:cs="Tahoma"/>
          <w:b/>
        </w:rPr>
      </w:pPr>
      <w:r w:rsidRPr="00396072">
        <w:rPr>
          <w:rFonts w:cs="Tahoma"/>
        </w:rPr>
        <w:t>Ομοβροντία νομοθετικών παρεμβάσεων ετοιμάζει η κυβέρνηση της ΝΔ. Έρχεται να συνθλίψει ό</w:t>
      </w:r>
      <w:r w:rsidR="00BF6214">
        <w:rPr>
          <w:rFonts w:cs="Tahoma"/>
        </w:rPr>
        <w:t>,</w:t>
      </w:r>
      <w:r w:rsidRPr="00396072">
        <w:rPr>
          <w:rFonts w:cs="Tahoma"/>
        </w:rPr>
        <w:t>τι δεν πρόλαβαν οι προηγούμενες μνημονιακές κυβερνήσεις</w:t>
      </w:r>
      <w:r w:rsidR="00AC2C95" w:rsidRPr="00396072">
        <w:rPr>
          <w:rFonts w:cs="Tahoma"/>
        </w:rPr>
        <w:t xml:space="preserve"> (ΣΥΡΙΖΑ-ΝΔ-ΠΑΣΟΚ και όλων των συνδυασμών τους)</w:t>
      </w:r>
      <w:r w:rsidR="00E50D66" w:rsidRPr="00396072">
        <w:rPr>
          <w:rFonts w:cs="Tahoma"/>
        </w:rPr>
        <w:t xml:space="preserve">, </w:t>
      </w:r>
      <w:r w:rsidRPr="00396072">
        <w:rPr>
          <w:rFonts w:cs="Tahoma"/>
        </w:rPr>
        <w:t>ενώ με περίσσια σπουδή ικανοποιεί ταχύτατα όλες τις βασικές επιταγές του ΣΕΒ με την λήψη μέτρων υπέρ των μεγάλων</w:t>
      </w:r>
      <w:r w:rsidR="00BF6214">
        <w:rPr>
          <w:rFonts w:cs="Tahoma"/>
        </w:rPr>
        <w:t xml:space="preserve"> επιχειρήσεων και του κεφαλαίου</w:t>
      </w:r>
      <w:r w:rsidRPr="00396072">
        <w:rPr>
          <w:rFonts w:cs="Tahoma"/>
        </w:rPr>
        <w:t xml:space="preserve"> για να διαμορφώσει ένα «φιλικό περιβάλλον» για τους «επενδυτές»… Ένας και μόνο τίτλος ταιριάζει στις νομοθετικές ρυθμίσεις: </w:t>
      </w:r>
      <w:r w:rsidRPr="00396072">
        <w:rPr>
          <w:rFonts w:cs="Tahoma"/>
          <w:b/>
        </w:rPr>
        <w:t>Ασυδοσία και ασυλία για τις επιχειρήσεις, καταστολή και τσάκισμα δικαιωμάτων για την εργαζόμενη πλειοψηφία.</w:t>
      </w:r>
    </w:p>
    <w:p w:rsidR="007123BC" w:rsidRPr="00396072" w:rsidRDefault="00BF6214" w:rsidP="00396072">
      <w:pPr>
        <w:spacing w:after="80" w:line="276" w:lineRule="auto"/>
        <w:ind w:firstLine="284"/>
        <w:jc w:val="both"/>
        <w:rPr>
          <w:rFonts w:eastAsia="Times New Roman" w:cs="Tahoma"/>
          <w:lang w:eastAsia="el-GR"/>
        </w:rPr>
      </w:pPr>
      <w:r>
        <w:rPr>
          <w:rFonts w:cs="Tahoma"/>
        </w:rPr>
        <w:t>Κατή</w:t>
      </w:r>
      <w:r w:rsidR="007123BC" w:rsidRPr="00396072">
        <w:rPr>
          <w:rFonts w:cs="Tahoma"/>
        </w:rPr>
        <w:t>ργησε τη διάταξη για την αιτιολόγηση της απόλυσης και της συν</w:t>
      </w:r>
      <w:r w:rsidR="00104A2A" w:rsidRPr="00396072">
        <w:rPr>
          <w:rFonts w:cs="Tahoma"/>
        </w:rPr>
        <w:t>-</w:t>
      </w:r>
      <w:r w:rsidR="007123BC" w:rsidRPr="00396072">
        <w:rPr>
          <w:rFonts w:cs="Tahoma"/>
        </w:rPr>
        <w:t xml:space="preserve">ευθύνης εργολάβου και άμεσου εργοδότη. </w:t>
      </w:r>
      <w:r w:rsidR="007123BC" w:rsidRPr="00396072">
        <w:rPr>
          <w:rFonts w:eastAsia="Times New Roman" w:cs="Tahoma"/>
          <w:lang w:eastAsia="el-GR"/>
        </w:rPr>
        <w:t>Εξαγγέλλει νέες αντιδραστικές παρεμβάσεις και ιδιωτικοποίηση στο ασφαλιστικό και χιλιάδες απολύσεις στους συμβασιούχους στο δημόσιο και τους ΟΤΑ. Προετοιμάζει τη θεσμοθέ</w:t>
      </w:r>
      <w:r>
        <w:rPr>
          <w:rFonts w:eastAsia="Times New Roman" w:cs="Tahoma"/>
          <w:lang w:eastAsia="el-GR"/>
        </w:rPr>
        <w:t xml:space="preserve">τηση νέων μεγάλων κινήτρων για </w:t>
      </w:r>
      <w:r w:rsidR="007123BC" w:rsidRPr="00396072">
        <w:rPr>
          <w:rFonts w:eastAsia="Times New Roman" w:cs="Tahoma"/>
          <w:lang w:eastAsia="el-GR"/>
        </w:rPr>
        <w:t>το κεφάλαιο, νέα χαράτσια και «απελευθέρωση»-</w:t>
      </w:r>
      <w:r w:rsidR="008C38DD">
        <w:rPr>
          <w:rFonts w:eastAsia="Times New Roman" w:cs="Tahoma"/>
          <w:lang w:eastAsia="el-GR"/>
        </w:rPr>
        <w:t xml:space="preserve"> </w:t>
      </w:r>
      <w:r w:rsidR="007123BC" w:rsidRPr="00396072">
        <w:rPr>
          <w:rFonts w:eastAsia="Times New Roman" w:cs="Tahoma"/>
          <w:lang w:eastAsia="el-GR"/>
        </w:rPr>
        <w:t xml:space="preserve">ξεπούλημα της ΔΕΗ, ανατροπές στις κλαδικές συμβάσεις και νομιμοποιεί τις υπερωρίες στη μερική απασχόληση. </w:t>
      </w:r>
    </w:p>
    <w:p w:rsidR="007123BC" w:rsidRPr="00554581" w:rsidRDefault="007123BC" w:rsidP="00554581">
      <w:pPr>
        <w:autoSpaceDE w:val="0"/>
        <w:autoSpaceDN w:val="0"/>
        <w:adjustRightInd w:val="0"/>
        <w:spacing w:after="80" w:line="276" w:lineRule="auto"/>
        <w:jc w:val="both"/>
        <w:rPr>
          <w:rFonts w:cs="Tahoma"/>
          <w:b/>
          <w:sz w:val="24"/>
          <w:szCs w:val="24"/>
        </w:rPr>
      </w:pPr>
      <w:r w:rsidRPr="00554581">
        <w:rPr>
          <w:rFonts w:cs="Tahoma"/>
          <w:b/>
          <w:sz w:val="24"/>
          <w:szCs w:val="24"/>
          <w:highlight w:val="lightGray"/>
        </w:rPr>
        <w:t>Προληπτικά μέτρα απέναντι στις νέες εργατικές αντιστάσεις, χτύπημα της συλλογικής συζήτησης και δράσης των σωματείων</w:t>
      </w:r>
    </w:p>
    <w:p w:rsidR="007123BC" w:rsidRPr="00396072" w:rsidRDefault="007123BC" w:rsidP="00396072">
      <w:pPr>
        <w:autoSpaceDE w:val="0"/>
        <w:autoSpaceDN w:val="0"/>
        <w:adjustRightInd w:val="0"/>
        <w:spacing w:after="80" w:line="276" w:lineRule="auto"/>
        <w:ind w:firstLine="284"/>
        <w:jc w:val="both"/>
        <w:rPr>
          <w:rFonts w:cs="Tahoma"/>
          <w:strike/>
        </w:rPr>
      </w:pPr>
      <w:r w:rsidRPr="00396072">
        <w:rPr>
          <w:rFonts w:cs="Tahoma"/>
        </w:rPr>
        <w:t>Η κυβέρνηση της ΝΔ γνωρίζει ότι η πολιτική της όχι απλώς δεν θα ανακουφίσει τα φτωχά λαϊκά στρώματα και τους μικρομεσαίους</w:t>
      </w:r>
      <w:r w:rsidR="00BF6214">
        <w:rPr>
          <w:rFonts w:cs="Tahoma"/>
        </w:rPr>
        <w:t>,</w:t>
      </w:r>
      <w:r w:rsidRPr="00396072">
        <w:rPr>
          <w:rFonts w:cs="Tahoma"/>
        </w:rPr>
        <w:t xml:space="preserve"> αλλά αντίθετα γεννά νέα επιδείνωση και εντείνει την κοινωνική καταστροφή. </w:t>
      </w:r>
      <w:r w:rsidR="002E4A85" w:rsidRPr="00396072">
        <w:rPr>
          <w:rFonts w:cs="Tahoma"/>
        </w:rPr>
        <w:t xml:space="preserve"> </w:t>
      </w:r>
      <w:r w:rsidRPr="00396072">
        <w:rPr>
          <w:rFonts w:cs="Tahoma"/>
        </w:rPr>
        <w:t xml:space="preserve">Επιδιώκοντας να πολλαπλασιάσει τα εμπόδια στη συνδικαλιστική και απεργιακή δράση των εργαζομένων και στην </w:t>
      </w:r>
      <w:proofErr w:type="spellStart"/>
      <w:r w:rsidRPr="00396072">
        <w:rPr>
          <w:rFonts w:cs="Tahoma"/>
        </w:rPr>
        <w:t>κοινοβουλευτικοποίηση</w:t>
      </w:r>
      <w:proofErr w:type="spellEnd"/>
      <w:r w:rsidRPr="00396072">
        <w:rPr>
          <w:rFonts w:cs="Tahoma"/>
        </w:rPr>
        <w:t xml:space="preserve"> τω</w:t>
      </w:r>
      <w:r w:rsidR="00BF6214">
        <w:rPr>
          <w:rFonts w:cs="Tahoma"/>
        </w:rPr>
        <w:t>ν συνδικάτων, φέρνει στη Β</w:t>
      </w:r>
      <w:r w:rsidRPr="00396072">
        <w:rPr>
          <w:rFonts w:cs="Tahoma"/>
        </w:rPr>
        <w:t xml:space="preserve">ουλή προς ψήφιση το </w:t>
      </w:r>
      <w:r w:rsidR="00CA673B" w:rsidRPr="00554581">
        <w:rPr>
          <w:rFonts w:cs="Tahoma"/>
        </w:rPr>
        <w:t xml:space="preserve">ηλεκτρονικό </w:t>
      </w:r>
      <w:r w:rsidRPr="00554581">
        <w:rPr>
          <w:rFonts w:cs="Tahoma"/>
        </w:rPr>
        <w:t>μητρώο σωματείων (</w:t>
      </w:r>
      <w:r w:rsidR="00880D6D" w:rsidRPr="00554581">
        <w:rPr>
          <w:rFonts w:cs="Calibri"/>
          <w:shd w:val="clear" w:color="auto" w:fill="FFFFFF"/>
        </w:rPr>
        <w:t>πλήρες φακέλωμα των συνδικάτων και των συνδικαλιστών </w:t>
      </w:r>
      <w:r w:rsidRPr="00554581">
        <w:rPr>
          <w:rFonts w:cs="Tahoma"/>
        </w:rPr>
        <w:t>)</w:t>
      </w:r>
      <w:r w:rsidRPr="00396072">
        <w:rPr>
          <w:rFonts w:cs="Tahoma"/>
        </w:rPr>
        <w:t xml:space="preserve"> και την ηλεκτρονική ψηφοφορία</w:t>
      </w:r>
      <w:r w:rsidR="00AC2C95" w:rsidRPr="00396072">
        <w:rPr>
          <w:rFonts w:cs="Tahoma"/>
        </w:rPr>
        <w:t>.</w:t>
      </w:r>
      <w:r w:rsidR="006F00D5" w:rsidRPr="00396072">
        <w:rPr>
          <w:rFonts w:cs="Tahoma"/>
        </w:rPr>
        <w:t xml:space="preserve"> </w:t>
      </w:r>
      <w:r w:rsidR="00B94D2D" w:rsidRPr="00396072">
        <w:rPr>
          <w:rFonts w:cs="Tahoma"/>
        </w:rPr>
        <w:t>Η ΝΔ με τις διατάξεις αυτές ολοκληρώνει τ</w:t>
      </w:r>
      <w:r w:rsidR="00AC2C95" w:rsidRPr="00396072">
        <w:rPr>
          <w:rFonts w:cs="Tahoma"/>
        </w:rPr>
        <w:t xml:space="preserve">ον δρόμο </w:t>
      </w:r>
      <w:r w:rsidR="00B94D2D" w:rsidRPr="00396072">
        <w:rPr>
          <w:rFonts w:cs="Tahoma"/>
        </w:rPr>
        <w:t xml:space="preserve">που </w:t>
      </w:r>
      <w:r w:rsidR="00AC2C95" w:rsidRPr="00396072">
        <w:rPr>
          <w:rFonts w:cs="Tahoma"/>
        </w:rPr>
        <w:t xml:space="preserve">άνοιξε η </w:t>
      </w:r>
      <w:r w:rsidR="006F00D5" w:rsidRPr="00396072">
        <w:rPr>
          <w:rFonts w:cs="Tahoma"/>
        </w:rPr>
        <w:t xml:space="preserve">προηγούμενη </w:t>
      </w:r>
      <w:r w:rsidR="00AC2C95" w:rsidRPr="00396072">
        <w:rPr>
          <w:rFonts w:cs="Tahoma"/>
        </w:rPr>
        <w:t xml:space="preserve">κυβέρνηση ΣΥΡΙΖΑ με τον </w:t>
      </w:r>
      <w:proofErr w:type="spellStart"/>
      <w:r w:rsidR="00AC2C95" w:rsidRPr="00396072">
        <w:rPr>
          <w:rFonts w:cs="Tahoma"/>
        </w:rPr>
        <w:t>απεργοκτόνο</w:t>
      </w:r>
      <w:proofErr w:type="spellEnd"/>
      <w:r w:rsidR="00AC2C95" w:rsidRPr="00396072">
        <w:rPr>
          <w:rFonts w:cs="Tahoma"/>
        </w:rPr>
        <w:t xml:space="preserve"> νόμο που ψήφισε το 2018</w:t>
      </w:r>
      <w:r w:rsidRPr="00396072">
        <w:rPr>
          <w:rFonts w:cs="Tahoma"/>
          <w:bCs/>
        </w:rPr>
        <w:t xml:space="preserve"> </w:t>
      </w:r>
      <w:r w:rsidR="00BF6214" w:rsidRPr="00BF6214">
        <w:rPr>
          <w:rFonts w:cs="Tahoma"/>
          <w:bCs/>
        </w:rPr>
        <w:t xml:space="preserve">και απαιτεί από τα </w:t>
      </w:r>
      <w:r w:rsidRPr="00396072">
        <w:rPr>
          <w:rFonts w:cs="Tahoma"/>
          <w:bCs/>
        </w:rPr>
        <w:t>πρωτοβάθμια σωματεία το  51% των μελών για να παρθεί απόφαση για απεργία.</w:t>
      </w:r>
      <w:r w:rsidR="00923408" w:rsidRPr="00396072">
        <w:rPr>
          <w:rFonts w:cs="Tahoma"/>
          <w:bCs/>
        </w:rPr>
        <w:t xml:space="preserve"> Με τη διάταξη αυτή η </w:t>
      </w:r>
      <w:r w:rsidR="006F00D5" w:rsidRPr="00396072">
        <w:rPr>
          <w:rFonts w:cs="Tahoma"/>
          <w:bCs/>
        </w:rPr>
        <w:t xml:space="preserve">προηγούμενη </w:t>
      </w:r>
      <w:r w:rsidR="00923408" w:rsidRPr="00396072">
        <w:rPr>
          <w:rFonts w:cs="Tahoma"/>
          <w:bCs/>
        </w:rPr>
        <w:t>κυβέρνηση ΣΥΡΙΖΑ ουσιαστικά απαγόρευε τις απεργίες από τα πρωτοβάθμια</w:t>
      </w:r>
      <w:r w:rsidR="00396072">
        <w:rPr>
          <w:rFonts w:cs="Tahoma"/>
          <w:bCs/>
        </w:rPr>
        <w:t xml:space="preserve"> σωματεία</w:t>
      </w:r>
      <w:r w:rsidR="00923408" w:rsidRPr="00396072">
        <w:rPr>
          <w:rFonts w:cs="Tahoma"/>
          <w:bCs/>
        </w:rPr>
        <w:t>.</w:t>
      </w:r>
    </w:p>
    <w:p w:rsidR="007123BC" w:rsidRPr="00B63FA4" w:rsidRDefault="00923408" w:rsidP="00396072">
      <w:pPr>
        <w:autoSpaceDE w:val="0"/>
        <w:autoSpaceDN w:val="0"/>
        <w:adjustRightInd w:val="0"/>
        <w:spacing w:after="80" w:line="276" w:lineRule="auto"/>
        <w:ind w:firstLine="284"/>
        <w:jc w:val="both"/>
        <w:rPr>
          <w:rFonts w:cs="Tahoma"/>
          <w:spacing w:val="-2"/>
        </w:rPr>
      </w:pPr>
      <w:r w:rsidRPr="00B63FA4">
        <w:rPr>
          <w:spacing w:val="-2"/>
        </w:rPr>
        <w:t>Τώρα η ΝΔ, κάνοντας ένα ποιοτικό βήμα, στοχεύει</w:t>
      </w:r>
      <w:r w:rsidR="00452B21" w:rsidRPr="00B63FA4">
        <w:rPr>
          <w:spacing w:val="-2"/>
        </w:rPr>
        <w:t xml:space="preserve"> </w:t>
      </w:r>
      <w:r w:rsidR="007123BC" w:rsidRPr="00B63FA4">
        <w:rPr>
          <w:spacing w:val="-2"/>
        </w:rPr>
        <w:t xml:space="preserve">όλες οι απεργίες </w:t>
      </w:r>
      <w:r w:rsidR="00E50D66" w:rsidRPr="00B63FA4">
        <w:rPr>
          <w:spacing w:val="-2"/>
        </w:rPr>
        <w:t>να</w:t>
      </w:r>
      <w:r w:rsidR="007123BC" w:rsidRPr="00B63FA4">
        <w:rPr>
          <w:spacing w:val="-2"/>
        </w:rPr>
        <w:t xml:space="preserve"> βγαίνουν παράνομες και καταχρηστικές και </w:t>
      </w:r>
      <w:r w:rsidR="00E50D66" w:rsidRPr="00B63FA4">
        <w:rPr>
          <w:spacing w:val="-2"/>
        </w:rPr>
        <w:t>να</w:t>
      </w:r>
      <w:r w:rsidR="007123BC" w:rsidRPr="00B63FA4">
        <w:rPr>
          <w:spacing w:val="-2"/>
        </w:rPr>
        <w:t xml:space="preserve"> ποινικοποιείται κάθε εργατική διεκδίκηση πριν ακόμα αναπτυχθεί. Το θράσος τους να μιλούν για δημοκρατία αυτοί που κυβερνούν με το 40% του 58% του εκλογικού σώματος είναι χαρακτηριστικό! Ισχυρές </w:t>
      </w:r>
      <w:r w:rsidR="0007442D">
        <w:rPr>
          <w:spacing w:val="-2"/>
        </w:rPr>
        <w:t>κυβερνήσεις - ανίσχυρα σωματεία</w:t>
      </w:r>
      <w:r w:rsidR="007123BC" w:rsidRPr="00B63FA4">
        <w:rPr>
          <w:spacing w:val="-2"/>
        </w:rPr>
        <w:t xml:space="preserve"> για να κάνουν απρόσκοπτα τις μπίζνες τους οι επιχειρηματίες και οι εργολάβοι!</w:t>
      </w:r>
    </w:p>
    <w:p w:rsidR="007123BC" w:rsidRPr="00C86721" w:rsidRDefault="007123BC" w:rsidP="00C86721">
      <w:pPr>
        <w:autoSpaceDE w:val="0"/>
        <w:autoSpaceDN w:val="0"/>
        <w:adjustRightInd w:val="0"/>
        <w:spacing w:after="80" w:line="276" w:lineRule="auto"/>
        <w:jc w:val="both"/>
        <w:rPr>
          <w:rFonts w:cs="Tahoma"/>
          <w:b/>
          <w:sz w:val="24"/>
          <w:szCs w:val="24"/>
        </w:rPr>
      </w:pPr>
      <w:r w:rsidRPr="00C86721">
        <w:rPr>
          <w:rFonts w:cs="Tahoma"/>
          <w:b/>
          <w:sz w:val="24"/>
          <w:szCs w:val="24"/>
          <w:highlight w:val="lightGray"/>
        </w:rPr>
        <w:t xml:space="preserve">Στόχος </w:t>
      </w:r>
      <w:r w:rsidR="00C86721">
        <w:rPr>
          <w:rFonts w:cs="Tahoma"/>
          <w:b/>
          <w:sz w:val="24"/>
          <w:szCs w:val="24"/>
          <w:highlight w:val="lightGray"/>
        </w:rPr>
        <w:t xml:space="preserve">τους </w:t>
      </w:r>
      <w:r w:rsidRPr="00C86721">
        <w:rPr>
          <w:rFonts w:cs="Tahoma"/>
          <w:b/>
          <w:sz w:val="24"/>
          <w:szCs w:val="24"/>
          <w:highlight w:val="lightGray"/>
        </w:rPr>
        <w:t xml:space="preserve">τα </w:t>
      </w:r>
      <w:r w:rsidR="00DC63ED" w:rsidRPr="00C86721">
        <w:rPr>
          <w:rFonts w:cs="Tahoma"/>
          <w:b/>
          <w:sz w:val="24"/>
          <w:szCs w:val="24"/>
          <w:highlight w:val="lightGray"/>
        </w:rPr>
        <w:t xml:space="preserve">μαχητικά </w:t>
      </w:r>
      <w:r w:rsidRPr="00C86721">
        <w:rPr>
          <w:rFonts w:cs="Tahoma"/>
          <w:b/>
          <w:sz w:val="24"/>
          <w:szCs w:val="24"/>
          <w:highlight w:val="lightGray"/>
        </w:rPr>
        <w:t>πρωτοβάθμια σωματεία</w:t>
      </w:r>
      <w:r w:rsidR="00DC63ED" w:rsidRPr="00C86721">
        <w:rPr>
          <w:rFonts w:cs="Tahoma"/>
          <w:b/>
          <w:sz w:val="24"/>
          <w:szCs w:val="24"/>
          <w:highlight w:val="lightGray"/>
        </w:rPr>
        <w:t xml:space="preserve"> και το συνδικαλιστικό κίνημα</w:t>
      </w:r>
    </w:p>
    <w:p w:rsidR="00104A2A" w:rsidRPr="00396072" w:rsidRDefault="007123BC" w:rsidP="00396072">
      <w:pPr>
        <w:autoSpaceDE w:val="0"/>
        <w:autoSpaceDN w:val="0"/>
        <w:adjustRightInd w:val="0"/>
        <w:spacing w:after="80" w:line="276" w:lineRule="auto"/>
        <w:ind w:firstLine="284"/>
        <w:jc w:val="both"/>
      </w:pPr>
      <w:r w:rsidRPr="00396072">
        <w:t xml:space="preserve">Στρατηγικό χτύπημα στα πρωτοβάθμια σωματεία προωθεί η κυβέρνηση της ΝΔ και ο ΣΕΒ. Έχοντας εξασφαλίσει τη συμφωνία του κρατικού κυβερνητικού συνδικαλισμού της συναίνεσης και της υποταγής των ΓΣΕΕ-ΑΔΕΔΥ και της «κοινωνικής συμμαχίας» με τους εργοδότες, στοχεύουν στα πρωτοβάθμια σωματεία. Με τις νομοθετικές αυτές ρυθμίσεις επεκτείνεται η κρατική και εργοδοτική παρέμβαση μέσα στα σωματεία καταργώντας τα καταστατικά τους </w:t>
      </w:r>
      <w:r w:rsidR="00D16F65" w:rsidRPr="00396072">
        <w:t xml:space="preserve">με </w:t>
      </w:r>
      <w:r w:rsidR="00D16F65" w:rsidRPr="00396072">
        <w:rPr>
          <w:shd w:val="clear" w:color="auto" w:fill="FFFFFF"/>
        </w:rPr>
        <w:t>πλήρες φακέλωμα των συνδικάτων και των συνδικαλιστών με το ηλεκτρονικό μητρώο</w:t>
      </w:r>
      <w:r w:rsidRPr="00396072">
        <w:t xml:space="preserve"> των μελών </w:t>
      </w:r>
      <w:r w:rsidR="00A15615" w:rsidRPr="00396072">
        <w:t>των Δ. Σ. των σωματείων</w:t>
      </w:r>
      <w:r w:rsidRPr="00396072">
        <w:t>, το οποίο θα βρίσκεται σε γνώση του κράτους και του κάθε εργοδότη. Εκφυλίζονται οι γενικές συνελεύσεις ως ανώτατο όργανο δημοκρατικής λειτουργίας των σωματείων και λήψης αποφάσεων, αντικαθιστώντας τες με ηλεκτρονική ψήφο. Η επιδίωξή της κυβέρνησης είναι απλή και σαφής: Συνδικάτα</w:t>
      </w:r>
      <w:r w:rsidR="00452B21" w:rsidRPr="00396072">
        <w:t xml:space="preserve"> παροπλισμένα</w:t>
      </w:r>
      <w:r w:rsidRPr="00396072">
        <w:t xml:space="preserve">, χωρίς εσωτερική ζωή και λειτουργία, χωρίς τον ζωογόνο αέρα των Γενικών Συνελεύσεων, εργαζόμενοι που θα ψηφίζουν ηλεκτρονικά σαν να συμμετέχουν σε τηλεφωνικό γκάλοπ, χωρίς τη ζωντανή συζήτηση, την ανταλλαγή απόψεων, την αλληλεπίδραση ιδεών. Επιδιώκουν να ακυρώσουν τη βασική δύναμη των σωματείων, τη συλλογική δράση και συζήτηση, ώστε τα μέλη των σωματείων να ψηφίζουν </w:t>
      </w:r>
      <w:r w:rsidR="00452B21" w:rsidRPr="00396072">
        <w:lastRenderedPageBreak/>
        <w:t xml:space="preserve">από το σπίτι τους, </w:t>
      </w:r>
      <w:r w:rsidRPr="00396072">
        <w:t xml:space="preserve">σαν </w:t>
      </w:r>
      <w:r w:rsidR="00993B19" w:rsidRPr="00396072">
        <w:t>«</w:t>
      </w:r>
      <w:r w:rsidRPr="00396072">
        <w:t>πρόβατα</w:t>
      </w:r>
      <w:r w:rsidR="00993B19" w:rsidRPr="00396072">
        <w:t>»</w:t>
      </w:r>
      <w:r w:rsidRPr="00396072">
        <w:t xml:space="preserve">, κάτω από την επίδραση μόνο των κυρίαρχων μέσων μαζικής αποβλάκωσης χωρίς την απελευθερωτική δύναμη </w:t>
      </w:r>
      <w:r w:rsidR="00104A2A" w:rsidRPr="00396072">
        <w:t>της πολιτικής, ιδεολογικής και ταξικής ζύμωσης σε ζωντανές</w:t>
      </w:r>
      <w:r w:rsidRPr="00396072">
        <w:t xml:space="preserve"> </w:t>
      </w:r>
      <w:r w:rsidR="00104A2A" w:rsidRPr="00396072">
        <w:t>κοινωνικές διαδικασίες συζήτησης, συνδιαμόρφωσης και λήψης αποφάσεων.</w:t>
      </w:r>
    </w:p>
    <w:p w:rsidR="002E4A85" w:rsidRPr="00396072" w:rsidRDefault="002E4A85" w:rsidP="00396072">
      <w:pPr>
        <w:shd w:val="clear" w:color="auto" w:fill="FFFFFF"/>
        <w:spacing w:after="80" w:line="276" w:lineRule="auto"/>
        <w:ind w:firstLine="284"/>
        <w:jc w:val="both"/>
        <w:rPr>
          <w:rFonts w:eastAsia="Times New Roman" w:cs="Calibri"/>
          <w:color w:val="333333"/>
          <w:lang w:eastAsia="el-GR"/>
        </w:rPr>
      </w:pPr>
      <w:r w:rsidRPr="00396072">
        <w:rPr>
          <w:rFonts w:eastAsia="Times New Roman" w:cs="Calibri"/>
          <w:bdr w:val="none" w:sz="0" w:space="0" w:color="auto" w:frame="1"/>
          <w:lang w:eastAsia="el-GR"/>
        </w:rPr>
        <w:t>Στην ουσία, η κυβέρνηση</w:t>
      </w:r>
      <w:r w:rsidR="00993B19" w:rsidRPr="00396072">
        <w:rPr>
          <w:rFonts w:eastAsia="Times New Roman" w:cs="Calibri"/>
          <w:bdr w:val="none" w:sz="0" w:space="0" w:color="auto" w:frame="1"/>
          <w:lang w:eastAsia="el-GR"/>
        </w:rPr>
        <w:t xml:space="preserve"> </w:t>
      </w:r>
      <w:r w:rsidR="00452B21" w:rsidRPr="00396072">
        <w:rPr>
          <w:rFonts w:eastAsia="Times New Roman" w:cs="Calibri"/>
          <w:bdr w:val="none" w:sz="0" w:space="0" w:color="auto" w:frame="1"/>
          <w:lang w:eastAsia="el-GR"/>
        </w:rPr>
        <w:t>της Ν.</w:t>
      </w:r>
      <w:r w:rsidR="00993B19" w:rsidRPr="00396072">
        <w:rPr>
          <w:rFonts w:eastAsia="Times New Roman" w:cs="Calibri"/>
          <w:bdr w:val="none" w:sz="0" w:space="0" w:color="auto" w:frame="1"/>
          <w:lang w:eastAsia="el-GR"/>
        </w:rPr>
        <w:t>Δ.</w:t>
      </w:r>
      <w:r w:rsidRPr="00396072">
        <w:rPr>
          <w:rFonts w:eastAsia="Times New Roman" w:cs="Calibri"/>
          <w:bdr w:val="none" w:sz="0" w:space="0" w:color="auto" w:frame="1"/>
          <w:lang w:eastAsia="el-GR"/>
        </w:rPr>
        <w:t xml:space="preserve"> επιχειρεί ένα συντριπτικό πλήγμα </w:t>
      </w:r>
      <w:r w:rsidR="00923408" w:rsidRPr="00396072">
        <w:rPr>
          <w:rFonts w:eastAsia="Times New Roman" w:cs="Calibri"/>
          <w:bdr w:val="none" w:sz="0" w:space="0" w:color="auto" w:frame="1"/>
          <w:lang w:eastAsia="el-GR"/>
        </w:rPr>
        <w:t xml:space="preserve">μακράς πνοής </w:t>
      </w:r>
      <w:r w:rsidRPr="00396072">
        <w:rPr>
          <w:rFonts w:eastAsia="Times New Roman" w:cs="Calibri"/>
          <w:bdr w:val="none" w:sz="0" w:space="0" w:color="auto" w:frame="1"/>
          <w:lang w:eastAsia="el-GR"/>
        </w:rPr>
        <w:t xml:space="preserve">στο συνδικαλιστικό κίνημα επιδιώκοντας τον απόλυτο αφοπλισμό του ώστε να μπορεί να περάσει τα αντιλαϊκά μέτρα χωρίς αντιδράσεις, χτυπώντας </w:t>
      </w:r>
      <w:r w:rsidRPr="00396072">
        <w:rPr>
          <w:rFonts w:eastAsia="Times New Roman" w:cs="Calibri"/>
          <w:color w:val="222222"/>
          <w:shd w:val="clear" w:color="auto" w:fill="FFFFFF"/>
          <w:lang w:eastAsia="el-GR"/>
        </w:rPr>
        <w:t xml:space="preserve">τα εργατικά και κοινωνικά δικαιώματα λύνοντας </w:t>
      </w:r>
      <w:r w:rsidR="00DF4600" w:rsidRPr="00396072">
        <w:rPr>
          <w:rFonts w:eastAsia="Times New Roman" w:cs="Calibri"/>
          <w:color w:val="222222"/>
          <w:shd w:val="clear" w:color="auto" w:fill="FFFFFF"/>
          <w:lang w:eastAsia="el-GR"/>
        </w:rPr>
        <w:t xml:space="preserve"> έτσι </w:t>
      </w:r>
      <w:r w:rsidRPr="00396072">
        <w:rPr>
          <w:rFonts w:eastAsia="Times New Roman" w:cs="Calibri"/>
          <w:color w:val="222222"/>
          <w:shd w:val="clear" w:color="auto" w:fill="FFFFFF"/>
          <w:lang w:eastAsia="el-GR"/>
        </w:rPr>
        <w:t>τα χέρια της εργοδοσίας.</w:t>
      </w:r>
      <w:r w:rsidRPr="00396072">
        <w:rPr>
          <w:rFonts w:eastAsia="Times New Roman" w:cs="Calibri"/>
          <w:bdr w:val="none" w:sz="0" w:space="0" w:color="auto" w:frame="1"/>
          <w:lang w:eastAsia="el-GR"/>
        </w:rPr>
        <w:t xml:space="preserve"> Θέλει να φιμώσει κάθε φωνή μέσα στους χώρους δουλειάς για να μπορεί  η εργοδοσία να κάνει ανενόχλητα τη δουλειά της. Να φακελώνει τη συνδικαλιστική δράση  καταργώντας στην ουσία τις συλλογικές διαδικασίες για τη λήψη αγωνιστικών αποφάσεων για κινητοποιήσεις, όπως και τις Γενικές Συνελεύσεις. Η κυβερνητική παρέμβαση αποτελεί στην ουσία  μορφή καταστολής του εργατικού συνδικαλιστικού κινήματος.</w:t>
      </w:r>
    </w:p>
    <w:p w:rsidR="007123BC" w:rsidRPr="00396072" w:rsidRDefault="007123BC" w:rsidP="00396072">
      <w:pPr>
        <w:autoSpaceDE w:val="0"/>
        <w:autoSpaceDN w:val="0"/>
        <w:adjustRightInd w:val="0"/>
        <w:spacing w:after="80" w:line="276" w:lineRule="auto"/>
        <w:ind w:firstLine="284"/>
        <w:jc w:val="both"/>
      </w:pPr>
      <w:r w:rsidRPr="00396072">
        <w:rPr>
          <w:rFonts w:cs="Tahoma"/>
        </w:rPr>
        <w:t>Βάλλουν ευθέως</w:t>
      </w:r>
      <w:r w:rsidR="006B6928" w:rsidRPr="00396072">
        <w:rPr>
          <w:rFonts w:cs="Tahoma"/>
        </w:rPr>
        <w:t xml:space="preserve"> ενάντια</w:t>
      </w:r>
      <w:r w:rsidRPr="00396072">
        <w:rPr>
          <w:rFonts w:cs="Tahoma"/>
        </w:rPr>
        <w:t xml:space="preserve"> στην οργάνωση της πάλης στη βάση της εργατικής τάξης, εκεί όπου </w:t>
      </w:r>
      <w:r w:rsidR="00356791" w:rsidRPr="00396072">
        <w:rPr>
          <w:rFonts w:cs="Tahoma"/>
        </w:rPr>
        <w:t>μπορεί να αναπτυχθούν αγώνες, ν’</w:t>
      </w:r>
      <w:r w:rsidRPr="00396072">
        <w:rPr>
          <w:rFonts w:cs="Tahoma"/>
        </w:rPr>
        <w:t xml:space="preserve"> ανασυγκροτηθεί ταξικά το εργατικό κίνημα. Ας μην ξεχνάμε ότι </w:t>
      </w:r>
      <w:r w:rsidR="00452B21" w:rsidRPr="00396072">
        <w:rPr>
          <w:rFonts w:cs="Tahoma"/>
        </w:rPr>
        <w:t xml:space="preserve">σημαντικοί </w:t>
      </w:r>
      <w:r w:rsidRPr="00396072">
        <w:rPr>
          <w:rFonts w:cs="Tahoma"/>
        </w:rPr>
        <w:t>εργατικοί</w:t>
      </w:r>
      <w:r w:rsidR="00452B21" w:rsidRPr="00396072">
        <w:rPr>
          <w:rFonts w:cs="Tahoma"/>
        </w:rPr>
        <w:t>, λαϊκοί και εκπαιδευτικοί</w:t>
      </w:r>
      <w:r w:rsidRPr="00396072">
        <w:rPr>
          <w:rFonts w:cs="Tahoma"/>
        </w:rPr>
        <w:t xml:space="preserve"> α</w:t>
      </w:r>
      <w:r w:rsidR="0007442D">
        <w:rPr>
          <w:rFonts w:cs="Tahoma"/>
        </w:rPr>
        <w:t>γώνες όλα τα προηγούμενα χρόνια</w:t>
      </w:r>
      <w:r w:rsidRPr="00396072">
        <w:rPr>
          <w:rFonts w:cs="Tahoma"/>
        </w:rPr>
        <w:t xml:space="preserve"> ξεδιπλώθηκαν από πρωτοβάθμια σωματεία: η μάχη ενάντια στην Κυριακάτικη αργία, για την υπογραφή συλλογικών συμβάσεων, η μάχη ενάντια στην αξιολόγηση στην εκπαίδευση, η απόκρουση των απολύσεων σε δεκάδες χώρους δουλειάς</w:t>
      </w:r>
      <w:r w:rsidR="00E50D66" w:rsidRPr="00396072">
        <w:rPr>
          <w:rFonts w:cs="Tahoma"/>
        </w:rPr>
        <w:t xml:space="preserve"> </w:t>
      </w:r>
      <w:r w:rsidRPr="00396072">
        <w:rPr>
          <w:rFonts w:cs="Tahoma"/>
        </w:rPr>
        <w:t>κ.α. Ειδικά στην εκπαίδευση η μάχη ενάντια στην αξιολόγηση, όπως χαρακτηριστικά φάνηκε και στην 88</w:t>
      </w:r>
      <w:r w:rsidRPr="00396072">
        <w:rPr>
          <w:rFonts w:cs="Tahoma"/>
          <w:vertAlign w:val="superscript"/>
        </w:rPr>
        <w:t>η</w:t>
      </w:r>
      <w:r w:rsidRPr="00396072">
        <w:rPr>
          <w:rFonts w:cs="Tahoma"/>
        </w:rPr>
        <w:t xml:space="preserve"> ΓΣ της ΔΟΕ</w:t>
      </w:r>
      <w:r w:rsidR="0007442D">
        <w:rPr>
          <w:rFonts w:cs="Tahoma"/>
        </w:rPr>
        <w:t>,</w:t>
      </w:r>
      <w:r w:rsidRPr="00396072">
        <w:rPr>
          <w:rFonts w:cs="Tahoma"/>
        </w:rPr>
        <w:t xml:space="preserve"> δίνεται από τους </w:t>
      </w:r>
      <w:r w:rsidR="00452B21" w:rsidRPr="00396072">
        <w:rPr>
          <w:rFonts w:cs="Tahoma"/>
        </w:rPr>
        <w:t>δεκάδες πρωτοβάθμιους Σ</w:t>
      </w:r>
      <w:r w:rsidRPr="00396072">
        <w:rPr>
          <w:rFonts w:cs="Tahoma"/>
        </w:rPr>
        <w:t>υλλόγους</w:t>
      </w:r>
      <w:r w:rsidR="00452B21" w:rsidRPr="00396072">
        <w:rPr>
          <w:rFonts w:cs="Tahoma"/>
        </w:rPr>
        <w:t xml:space="preserve"> ΠΕ και ΕΛΜΕ</w:t>
      </w:r>
      <w:r w:rsidRPr="00396072">
        <w:rPr>
          <w:rFonts w:cs="Tahoma"/>
        </w:rPr>
        <w:t xml:space="preserve"> που έχουν κηρύξει απεργία-αποχή σε αντίθεση με το ΔΣ της ΔΟΕ που αρνείται να το κάνει. Όπως αποκαλύφθηκε και καταγγείλαμε και στην 88</w:t>
      </w:r>
      <w:r w:rsidRPr="00396072">
        <w:rPr>
          <w:rFonts w:cs="Tahoma"/>
          <w:vertAlign w:val="superscript"/>
        </w:rPr>
        <w:t>η</w:t>
      </w:r>
      <w:r w:rsidRPr="00396072">
        <w:rPr>
          <w:rFonts w:cs="Tahoma"/>
        </w:rPr>
        <w:t xml:space="preserve"> ΓΣ </w:t>
      </w:r>
      <w:r w:rsidRPr="00396072">
        <w:t>οι δυνάμεις του κρατικού κυβερνητικού συνδικαλισμού της συναίνεσης και της υποταγής και στη ΔΟΕ (ΔΑΚΕ-ΔΗΣΥ-ΕΡΑ-ΑΕΕΚΕ) θέλουν ένα συνδικάτο που θα κάνει μόνο εκλογές κοινοβουλευτικού χαρακτήρα χωρίς τη ζωντανή ζύμωση των Γενικών Συνελεύσεων, χωρίς εσωτερική δημοκρατική λειτουργία, χωρίς δράση σωματείου - υπερασπιστή των συμφερόντων των εργαζομένων και της πληττόμενης πλειοψηφίας. </w:t>
      </w:r>
    </w:p>
    <w:p w:rsidR="007123BC" w:rsidRPr="00396072" w:rsidRDefault="007123BC" w:rsidP="00396072">
      <w:pPr>
        <w:spacing w:after="80" w:line="276" w:lineRule="auto"/>
        <w:ind w:firstLine="284"/>
        <w:jc w:val="both"/>
        <w:rPr>
          <w:rFonts w:cs="Tahoma"/>
        </w:rPr>
      </w:pPr>
      <w:r w:rsidRPr="00396072">
        <w:rPr>
          <w:rFonts w:cs="Tahoma"/>
        </w:rPr>
        <w:t xml:space="preserve">Στην ίδια κατεύθυνση με τον </w:t>
      </w:r>
      <w:proofErr w:type="spellStart"/>
      <w:r w:rsidRPr="00396072">
        <w:rPr>
          <w:rFonts w:cs="Tahoma"/>
        </w:rPr>
        <w:t>αντισυνδικαλιστικό</w:t>
      </w:r>
      <w:proofErr w:type="spellEnd"/>
      <w:r w:rsidRPr="00396072">
        <w:rPr>
          <w:rFonts w:cs="Tahoma"/>
        </w:rPr>
        <w:t xml:space="preserve"> νόμο κινείται και η κατάργηση του πανεπιστημιακού ασύλου που στοχεύει στην «πάταξη» του δικαιώματος της νεολαίας και του λαού να αμφισβητεί, να αντιπαλεύει και να ανατρέπει τα αντιδραστικά σχέδια των κυβερνήσεων, της ΕΕ και του κεφαλαίου. Αντίστοιχα η αστυνομοκρατία, η καταστολή στα Εξάρχεια και το χτύπημα στις καταλήψεις προσφύγων αποτελούν και αυτά με την σειρά τους, το απαραίτητο συμπλήρωμα του οικονομικού πολέμου της νέας κυβέρνησης. Η ΝΔ θεωρεί ότι με την περιστολή της συνδικαλιστικής δράσης με την καταστολή και τον αυταρχισμό θα κάμψει τους αγώνες των εργαζόμενων και της νεολαίας ενάντια στην πολιτική </w:t>
      </w:r>
      <w:r w:rsidR="00923408" w:rsidRPr="00396072">
        <w:rPr>
          <w:rFonts w:cs="Tahoma"/>
        </w:rPr>
        <w:t>της και θα οδηγήσει στην πλήρη απαξίωση και τον εκφυλισμό τις συλλογικές διαδικασίες των σωματείων μια και ακυρώνεται ο αποφασιστικός τους ρόλος.</w:t>
      </w:r>
    </w:p>
    <w:p w:rsidR="007123BC" w:rsidRPr="00554581" w:rsidRDefault="007123BC" w:rsidP="00554581">
      <w:pPr>
        <w:autoSpaceDE w:val="0"/>
        <w:autoSpaceDN w:val="0"/>
        <w:adjustRightInd w:val="0"/>
        <w:spacing w:after="0" w:line="276" w:lineRule="auto"/>
        <w:jc w:val="both"/>
        <w:rPr>
          <w:rFonts w:eastAsia="Times New Roman" w:cs="Tahoma"/>
          <w:b/>
          <w:bCs/>
          <w:sz w:val="24"/>
          <w:szCs w:val="24"/>
          <w:highlight w:val="lightGray"/>
          <w:lang w:eastAsia="el-GR"/>
        </w:rPr>
      </w:pPr>
      <w:r w:rsidRPr="00554581">
        <w:rPr>
          <w:rFonts w:eastAsia="Times New Roman" w:cs="Tahoma"/>
          <w:b/>
          <w:bCs/>
          <w:sz w:val="24"/>
          <w:szCs w:val="24"/>
          <w:highlight w:val="lightGray"/>
          <w:lang w:eastAsia="el-GR"/>
        </w:rPr>
        <w:t xml:space="preserve">Καμία ανοχή στην κυβέρνηση και την πολιτική της – Καμιά αναμονή </w:t>
      </w:r>
    </w:p>
    <w:p w:rsidR="007123BC" w:rsidRPr="00C86721" w:rsidRDefault="007123BC" w:rsidP="00396072">
      <w:pPr>
        <w:spacing w:after="80" w:line="276" w:lineRule="auto"/>
        <w:jc w:val="both"/>
        <w:rPr>
          <w:rFonts w:eastAsia="Times New Roman" w:cs="Tahoma"/>
          <w:b/>
          <w:bCs/>
          <w:sz w:val="24"/>
          <w:szCs w:val="24"/>
          <w:lang w:eastAsia="el-GR"/>
        </w:rPr>
      </w:pPr>
      <w:r w:rsidRPr="00554581">
        <w:rPr>
          <w:rFonts w:eastAsia="Times New Roman" w:cs="Tahoma"/>
          <w:b/>
          <w:bCs/>
          <w:sz w:val="24"/>
          <w:szCs w:val="24"/>
          <w:highlight w:val="lightGray"/>
          <w:lang w:eastAsia="el-GR"/>
        </w:rPr>
        <w:t>Το εργατικό κίνημα, ο λαός και η νεολαία πρέπει ΤΩΡΑ να απαντήσουν αποφασιστικά!</w:t>
      </w:r>
    </w:p>
    <w:p w:rsidR="006F00D5" w:rsidRPr="00396072" w:rsidRDefault="002E4A85" w:rsidP="00B63FA4">
      <w:pPr>
        <w:shd w:val="clear" w:color="auto" w:fill="FFFFFF"/>
        <w:spacing w:after="0" w:line="276" w:lineRule="auto"/>
        <w:ind w:firstLine="284"/>
        <w:jc w:val="both"/>
        <w:rPr>
          <w:rFonts w:cs="Tahoma"/>
        </w:rPr>
      </w:pPr>
      <w:r w:rsidRPr="00396072">
        <w:rPr>
          <w:rFonts w:eastAsia="Times New Roman" w:cs="Calibri"/>
          <w:bdr w:val="none" w:sz="0" w:space="0" w:color="auto" w:frame="1"/>
          <w:lang w:eastAsia="el-GR"/>
        </w:rPr>
        <w:t>Δεν θα τους περάσει. Κάτω τα χέρια  από τα συνδικάτα. Ενωτικός, μαζικός, ταξικός αγώνας για το δικαίωμα στην οργάνωση  και την απεργία. Να έρθουν στο προσκήνιο οι διεκδικήσεις και τα αιτήματα των εργαζομένων, να δυναμώσει  η πάλη για την κάλυψη των σύγχρονων αναγκών μας. </w:t>
      </w:r>
      <w:r w:rsidR="007123BC" w:rsidRPr="00396072">
        <w:rPr>
          <w:rFonts w:eastAsia="Times New Roman" w:cs="Tahoma"/>
          <w:lang w:eastAsia="el-GR"/>
        </w:rPr>
        <w:t>Μπροστά στο νέο κύμα σκληρών μέτρων που ετοιμάζει η κυβέρνηση της ΝΔ, οι εργαζόμενοι, η νεολαία και ο λαός πρέπει να αντιδράσουν αποφασιστικά. Καλούμε τα πρωτοβάθμια σωματεία,</w:t>
      </w:r>
      <w:r w:rsidR="00CE6213" w:rsidRPr="00396072">
        <w:rPr>
          <w:rFonts w:eastAsia="Times New Roman" w:cs="Tahoma"/>
          <w:lang w:eastAsia="el-GR"/>
        </w:rPr>
        <w:t xml:space="preserve"> τους </w:t>
      </w:r>
      <w:r w:rsidR="00803D43" w:rsidRPr="00396072">
        <w:rPr>
          <w:rFonts w:eastAsia="Times New Roman" w:cs="Tahoma"/>
          <w:lang w:eastAsia="el-GR"/>
        </w:rPr>
        <w:t xml:space="preserve">Συλλόγους Εκπαιδευτικών, τη ΔΟΕ και όλες </w:t>
      </w:r>
      <w:r w:rsidR="007123BC" w:rsidRPr="00396072">
        <w:rPr>
          <w:rFonts w:eastAsia="Times New Roman" w:cs="Tahoma"/>
          <w:lang w:eastAsia="el-GR"/>
        </w:rPr>
        <w:t>τις ομοσπονδίες, τα εργατικά</w:t>
      </w:r>
      <w:r w:rsidR="00923408" w:rsidRPr="00396072">
        <w:rPr>
          <w:rFonts w:eastAsia="Times New Roman" w:cs="Tahoma"/>
          <w:lang w:eastAsia="el-GR"/>
        </w:rPr>
        <w:t xml:space="preserve"> κέντρα, </w:t>
      </w:r>
      <w:r w:rsidR="00CE6213" w:rsidRPr="00396072">
        <w:rPr>
          <w:rFonts w:eastAsia="Times New Roman" w:cs="Tahoma"/>
          <w:lang w:eastAsia="el-GR"/>
        </w:rPr>
        <w:t xml:space="preserve">την ΑΔΕΔΥ και </w:t>
      </w:r>
      <w:r w:rsidR="00923408" w:rsidRPr="00396072">
        <w:rPr>
          <w:rFonts w:eastAsia="Times New Roman" w:cs="Tahoma"/>
          <w:lang w:eastAsia="el-GR"/>
        </w:rPr>
        <w:t xml:space="preserve">το σύνολο των εργατικών συνδικάτων </w:t>
      </w:r>
      <w:r w:rsidR="007123BC" w:rsidRPr="00396072">
        <w:rPr>
          <w:rFonts w:eastAsia="Times New Roman" w:cs="Tahoma"/>
          <w:lang w:eastAsia="el-GR"/>
        </w:rPr>
        <w:t xml:space="preserve">να απαντήσουν </w:t>
      </w:r>
      <w:r w:rsidR="00CE6213" w:rsidRPr="00396072">
        <w:rPr>
          <w:rFonts w:eastAsia="Times New Roman" w:cs="Tahoma"/>
          <w:lang w:eastAsia="el-GR"/>
        </w:rPr>
        <w:t>δυναμικά στην</w:t>
      </w:r>
      <w:r w:rsidR="007123BC" w:rsidRPr="00396072">
        <w:rPr>
          <w:rFonts w:eastAsia="Times New Roman" w:cs="Tahoma"/>
          <w:lang w:eastAsia="el-GR"/>
        </w:rPr>
        <w:t xml:space="preserve"> απεργία</w:t>
      </w:r>
      <w:r w:rsidR="00CE6213" w:rsidRPr="00396072">
        <w:rPr>
          <w:rFonts w:eastAsia="Times New Roman" w:cs="Tahoma"/>
          <w:lang w:eastAsia="el-GR"/>
        </w:rPr>
        <w:t xml:space="preserve"> ενάντια στην ψήφιση των μέτρων.</w:t>
      </w:r>
      <w:r w:rsidR="007123BC" w:rsidRPr="00396072">
        <w:rPr>
          <w:rFonts w:eastAsia="Times New Roman" w:cs="Tahoma"/>
          <w:lang w:eastAsia="el-GR"/>
        </w:rPr>
        <w:t xml:space="preserve"> </w:t>
      </w:r>
      <w:r w:rsidR="00CE6213" w:rsidRPr="00396072">
        <w:rPr>
          <w:rFonts w:cs="Tahoma"/>
        </w:rPr>
        <w:t>Ν</w:t>
      </w:r>
      <w:r w:rsidR="006F00D5" w:rsidRPr="00396072">
        <w:rPr>
          <w:rFonts w:cs="Tahoma"/>
        </w:rPr>
        <w:t>α πάρουν αποφάσεις, να καλέσουν Γ.Σ. και να προχωρήσουν σε καλέσματα και πρωτοβουλίες συντονισμού και αγωνιστικού σχεδιασμού για μαζικές και μαχητικές απεργιακές κινητοποιήσεις</w:t>
      </w:r>
      <w:r w:rsidR="00CE6213" w:rsidRPr="00396072">
        <w:rPr>
          <w:rFonts w:cs="Tahoma"/>
        </w:rPr>
        <w:t xml:space="preserve"> σε όλη τη χώρα</w:t>
      </w:r>
      <w:r w:rsidR="006F00D5" w:rsidRPr="00396072">
        <w:rPr>
          <w:rFonts w:cs="Tahoma"/>
        </w:rPr>
        <w:t>.</w:t>
      </w:r>
    </w:p>
    <w:p w:rsidR="007123BC" w:rsidRPr="00396072" w:rsidRDefault="007123BC" w:rsidP="00396072">
      <w:pPr>
        <w:spacing w:after="80" w:line="276" w:lineRule="auto"/>
        <w:ind w:firstLine="284"/>
        <w:jc w:val="both"/>
        <w:rPr>
          <w:rFonts w:eastAsia="Times New Roman" w:cs="Tahoma"/>
          <w:lang w:eastAsia="el-GR"/>
        </w:rPr>
      </w:pPr>
      <w:r w:rsidRPr="00396072">
        <w:rPr>
          <w:rFonts w:eastAsia="Times New Roman" w:cs="Tahoma"/>
          <w:lang w:eastAsia="el-GR"/>
        </w:rPr>
        <w:t>Συμμετέχουμε μαζικά στ</w:t>
      </w:r>
      <w:r w:rsidR="002E4A85" w:rsidRPr="00396072">
        <w:rPr>
          <w:rFonts w:eastAsia="Times New Roman" w:cs="Tahoma"/>
          <w:lang w:eastAsia="el-GR"/>
        </w:rPr>
        <w:t xml:space="preserve">ην </w:t>
      </w:r>
      <w:r w:rsidR="002E4A85" w:rsidRPr="00554581">
        <w:rPr>
          <w:rFonts w:eastAsia="Times New Roman" w:cs="Tahoma"/>
          <w:b/>
          <w:sz w:val="24"/>
          <w:szCs w:val="24"/>
          <w:lang w:eastAsia="el-GR"/>
        </w:rPr>
        <w:t>24ωρη απεργία στις 24/9</w:t>
      </w:r>
      <w:r w:rsidR="002E4A85" w:rsidRPr="00396072">
        <w:rPr>
          <w:rFonts w:eastAsia="Times New Roman" w:cs="Tahoma"/>
          <w:b/>
          <w:lang w:eastAsia="el-GR"/>
        </w:rPr>
        <w:t xml:space="preserve"> </w:t>
      </w:r>
      <w:r w:rsidR="002E4A85" w:rsidRPr="00396072">
        <w:rPr>
          <w:rFonts w:eastAsia="Times New Roman" w:cs="Tahoma"/>
          <w:lang w:eastAsia="el-GR"/>
        </w:rPr>
        <w:t xml:space="preserve">και </w:t>
      </w:r>
      <w:r w:rsidRPr="00396072">
        <w:rPr>
          <w:rFonts w:eastAsia="Times New Roman" w:cs="Tahoma"/>
          <w:lang w:eastAsia="el-GR"/>
        </w:rPr>
        <w:t>προτείνουμε συνέχιση της πάλης με τον αναγκαίο απεργιακό σχεδιασμό μέσα από ένα</w:t>
      </w:r>
      <w:r w:rsidR="002E4A85" w:rsidRPr="00396072">
        <w:rPr>
          <w:rFonts w:eastAsia="Times New Roman" w:cs="Tahoma"/>
          <w:lang w:eastAsia="el-GR"/>
        </w:rPr>
        <w:t>ν</w:t>
      </w:r>
      <w:r w:rsidRPr="00396072">
        <w:rPr>
          <w:rFonts w:eastAsia="Times New Roman" w:cs="Tahoma"/>
          <w:lang w:eastAsia="el-GR"/>
        </w:rPr>
        <w:t xml:space="preserve"> αγωνιστικό συντονισμό </w:t>
      </w:r>
      <w:r w:rsidR="008A5359" w:rsidRPr="00396072">
        <w:rPr>
          <w:rFonts w:eastAsia="Times New Roman" w:cs="Tahoma"/>
          <w:lang w:eastAsia="el-GR"/>
        </w:rPr>
        <w:t>των εργαζόμενων</w:t>
      </w:r>
      <w:r w:rsidR="008A5359" w:rsidRPr="00396072">
        <w:rPr>
          <w:rFonts w:eastAsia="Times New Roman" w:cs="Tahoma"/>
          <w:color w:val="FF0000"/>
          <w:lang w:eastAsia="el-GR"/>
        </w:rPr>
        <w:t xml:space="preserve"> </w:t>
      </w:r>
      <w:r w:rsidRPr="00396072">
        <w:rPr>
          <w:rFonts w:eastAsia="Times New Roman" w:cs="Tahoma"/>
          <w:lang w:eastAsia="el-GR"/>
        </w:rPr>
        <w:t xml:space="preserve">με λογική κλιμάκωσης, σύγκρουσης και ανατροπής, που θα μπορεί να εμπνέει και θα συσπειρώνει πλατιά τους εργαζόμενους. </w:t>
      </w:r>
    </w:p>
    <w:p w:rsidR="007123BC" w:rsidRPr="00554581" w:rsidRDefault="007123BC" w:rsidP="00554581">
      <w:pPr>
        <w:numPr>
          <w:ilvl w:val="0"/>
          <w:numId w:val="1"/>
        </w:numPr>
        <w:spacing w:after="0" w:line="276" w:lineRule="auto"/>
        <w:ind w:left="425" w:hanging="425"/>
        <w:jc w:val="both"/>
        <w:rPr>
          <w:rFonts w:eastAsia="Times New Roman" w:cs="Tahoma"/>
          <w:sz w:val="24"/>
          <w:szCs w:val="24"/>
          <w:lang w:eastAsia="el-GR"/>
        </w:rPr>
      </w:pPr>
      <w:r w:rsidRPr="00554581">
        <w:rPr>
          <w:rFonts w:eastAsia="Times New Roman" w:cs="Tahoma"/>
          <w:b/>
          <w:bCs/>
          <w:sz w:val="24"/>
          <w:szCs w:val="24"/>
          <w:lang w:eastAsia="el-GR"/>
        </w:rPr>
        <w:t>Κάτω τα χέρια από το δικαίωμα στην απεργία, τη συλλογική πάλη και δράση</w:t>
      </w:r>
    </w:p>
    <w:p w:rsidR="007123BC" w:rsidRPr="00554581" w:rsidRDefault="007123BC" w:rsidP="00554581">
      <w:pPr>
        <w:numPr>
          <w:ilvl w:val="0"/>
          <w:numId w:val="1"/>
        </w:numPr>
        <w:spacing w:after="0" w:line="276" w:lineRule="auto"/>
        <w:ind w:left="425" w:hanging="425"/>
        <w:jc w:val="both"/>
        <w:rPr>
          <w:rFonts w:eastAsia="Times New Roman" w:cs="Tahoma"/>
          <w:sz w:val="24"/>
          <w:szCs w:val="24"/>
          <w:lang w:eastAsia="el-GR"/>
        </w:rPr>
      </w:pPr>
      <w:r w:rsidRPr="00554581">
        <w:rPr>
          <w:rFonts w:eastAsia="Times New Roman" w:cs="Tahoma"/>
          <w:b/>
          <w:bCs/>
          <w:sz w:val="24"/>
          <w:szCs w:val="24"/>
          <w:lang w:eastAsia="el-GR"/>
        </w:rPr>
        <w:t xml:space="preserve">Να μην περάσουν τα αντεργατικά μέτρα </w:t>
      </w:r>
    </w:p>
    <w:p w:rsidR="00585164" w:rsidRPr="00554581" w:rsidRDefault="007123BC" w:rsidP="00554581">
      <w:pPr>
        <w:numPr>
          <w:ilvl w:val="0"/>
          <w:numId w:val="1"/>
        </w:numPr>
        <w:autoSpaceDE w:val="0"/>
        <w:autoSpaceDN w:val="0"/>
        <w:adjustRightInd w:val="0"/>
        <w:spacing w:after="0" w:line="276" w:lineRule="auto"/>
        <w:ind w:left="425" w:hanging="425"/>
        <w:jc w:val="both"/>
        <w:rPr>
          <w:rFonts w:cs="Tahoma"/>
          <w:sz w:val="24"/>
          <w:szCs w:val="24"/>
        </w:rPr>
      </w:pPr>
      <w:r w:rsidRPr="00554581">
        <w:rPr>
          <w:rFonts w:eastAsia="Times New Roman" w:cs="Tahoma"/>
          <w:b/>
          <w:bCs/>
          <w:sz w:val="24"/>
          <w:szCs w:val="24"/>
          <w:lang w:eastAsia="el-GR"/>
        </w:rPr>
        <w:t>Σύγκρουση –ρήξη με τα μνημόνια και με όλους όσους τα επιβάλουν κυβερνήσεις – ΕΕ– κεφάλαιο</w:t>
      </w:r>
    </w:p>
    <w:sectPr w:rsidR="00585164" w:rsidRPr="00554581" w:rsidSect="00554581">
      <w:pgSz w:w="11906" w:h="16838"/>
      <w:pgMar w:top="737" w:right="851"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363C"/>
    <w:multiLevelType w:val="multilevel"/>
    <w:tmpl w:val="945A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85164"/>
    <w:rsid w:val="0007442D"/>
    <w:rsid w:val="0009417C"/>
    <w:rsid w:val="000A590E"/>
    <w:rsid w:val="001028CC"/>
    <w:rsid w:val="00104A2A"/>
    <w:rsid w:val="001121FA"/>
    <w:rsid w:val="00293AEC"/>
    <w:rsid w:val="002B3EB7"/>
    <w:rsid w:val="002E4A85"/>
    <w:rsid w:val="002F2A84"/>
    <w:rsid w:val="00356791"/>
    <w:rsid w:val="00396072"/>
    <w:rsid w:val="00410C2F"/>
    <w:rsid w:val="00452B21"/>
    <w:rsid w:val="004D00B5"/>
    <w:rsid w:val="00554581"/>
    <w:rsid w:val="00585164"/>
    <w:rsid w:val="006837B3"/>
    <w:rsid w:val="006B6928"/>
    <w:rsid w:val="006F00D5"/>
    <w:rsid w:val="007123BC"/>
    <w:rsid w:val="00722783"/>
    <w:rsid w:val="00735D8A"/>
    <w:rsid w:val="00803D43"/>
    <w:rsid w:val="00880D6D"/>
    <w:rsid w:val="008A5359"/>
    <w:rsid w:val="008C38DD"/>
    <w:rsid w:val="008D20F0"/>
    <w:rsid w:val="00923408"/>
    <w:rsid w:val="00993B19"/>
    <w:rsid w:val="009B3978"/>
    <w:rsid w:val="00A15615"/>
    <w:rsid w:val="00AC2C95"/>
    <w:rsid w:val="00AE3D6B"/>
    <w:rsid w:val="00B63FA4"/>
    <w:rsid w:val="00B94D2D"/>
    <w:rsid w:val="00BF6214"/>
    <w:rsid w:val="00C66C66"/>
    <w:rsid w:val="00C86721"/>
    <w:rsid w:val="00C95257"/>
    <w:rsid w:val="00CA673B"/>
    <w:rsid w:val="00CE6213"/>
    <w:rsid w:val="00D00036"/>
    <w:rsid w:val="00D16F65"/>
    <w:rsid w:val="00D324B4"/>
    <w:rsid w:val="00DC63ED"/>
    <w:rsid w:val="00DF4600"/>
    <w:rsid w:val="00E50D66"/>
    <w:rsid w:val="00F57AAA"/>
    <w:rsid w:val="00FB2E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5164"/>
    <w:pPr>
      <w:spacing w:after="160" w:line="259"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585164"/>
    <w:rPr>
      <w:color w:val="0000FF"/>
      <w:u w:val="single"/>
    </w:rPr>
  </w:style>
  <w:style w:type="paragraph" w:styleId="Web">
    <w:name w:val="Normal (Web)"/>
    <w:basedOn w:val="a"/>
    <w:semiHidden/>
    <w:unhideWhenUsed/>
    <w:rsid w:val="002E4A85"/>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34599982">
      <w:bodyDiv w:val="1"/>
      <w:marLeft w:val="0"/>
      <w:marRight w:val="0"/>
      <w:marTop w:val="0"/>
      <w:marBottom w:val="0"/>
      <w:divBdr>
        <w:top w:val="none" w:sz="0" w:space="0" w:color="auto"/>
        <w:left w:val="none" w:sz="0" w:space="0" w:color="auto"/>
        <w:bottom w:val="none" w:sz="0" w:space="0" w:color="auto"/>
        <w:right w:val="none" w:sz="0" w:space="0" w:color="auto"/>
      </w:divBdr>
    </w:div>
    <w:div w:id="13050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1332</Words>
  <Characters>7194</Characters>
  <Application>Microsoft Office Word</Application>
  <DocSecurity>0</DocSecurity>
  <Lines>59</Lines>
  <Paragraphs>17</Paragraphs>
  <ScaleCrop>false</ScaleCrop>
  <HeadingPairs>
    <vt:vector size="2" baseType="variant">
      <vt:variant>
        <vt:lpstr>Τίτλος</vt:lpstr>
      </vt:variant>
      <vt:variant>
        <vt:i4>1</vt:i4>
      </vt:variant>
    </vt:vector>
  </HeadingPairs>
  <TitlesOfParts>
    <vt:vector size="1" baseType="lpstr">
      <vt:lpstr>ανεξάρτητες  αυτόνομες  αγωνιστικές  ριζοσπαστικές</vt:lpstr>
    </vt:vector>
  </TitlesOfParts>
  <Company>HP</Company>
  <LinksUpToDate>false</LinksUpToDate>
  <CharactersWithSpaces>8509</CharactersWithSpaces>
  <SharedDoc>false</SharedDoc>
  <HLinks>
    <vt:vector size="12" baseType="variant">
      <vt:variant>
        <vt:i4>6291538</vt:i4>
      </vt:variant>
      <vt:variant>
        <vt:i4>3</vt:i4>
      </vt:variant>
      <vt:variant>
        <vt:i4>0</vt:i4>
      </vt:variant>
      <vt:variant>
        <vt:i4>5</vt:i4>
      </vt:variant>
      <vt:variant>
        <vt:lpwstr>mailto:paremvasisdoe@gmail.com</vt:lpwstr>
      </vt:variant>
      <vt:variant>
        <vt:lpwstr/>
      </vt: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ανεξάρτητες  αυτόνομες  αγωνιστικές  ριζοσπαστικές</dc:title>
  <dc:creator>Owner</dc:creator>
  <cp:lastModifiedBy>doe05</cp:lastModifiedBy>
  <cp:revision>2</cp:revision>
  <cp:lastPrinted>2019-09-19T17:47:00Z</cp:lastPrinted>
  <dcterms:created xsi:type="dcterms:W3CDTF">2019-09-19T17:54:00Z</dcterms:created>
  <dcterms:modified xsi:type="dcterms:W3CDTF">2019-09-19T17:54:00Z</dcterms:modified>
</cp:coreProperties>
</file>